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5F7" w:rsidRPr="005E2DAC" w:rsidRDefault="004015F7" w:rsidP="004015F7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</w:rPr>
      </w:pPr>
      <w:r w:rsidRPr="005E2DAC">
        <w:rPr>
          <w:rFonts w:ascii="Times New Roman" w:eastAsiaTheme="minorEastAsia" w:hAnsi="Times New Roman" w:cs="Times New Roman"/>
          <w:sz w:val="20"/>
          <w:szCs w:val="20"/>
        </w:rPr>
        <w:t>В Банк «ТРАСТ» (ПАО)</w:t>
      </w:r>
    </w:p>
    <w:p w:rsidR="004015F7" w:rsidRPr="005E2DAC" w:rsidRDefault="004015F7" w:rsidP="004015F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5E2DAC">
        <w:rPr>
          <w:rFonts w:ascii="Times New Roman" w:eastAsiaTheme="minorEastAsia" w:hAnsi="Times New Roman" w:cs="Times New Roman"/>
          <w:sz w:val="20"/>
          <w:szCs w:val="20"/>
        </w:rPr>
        <w:t xml:space="preserve">ИНФОРМАЦИОННЫЙ ЛИСТ ПО ОБНОВЛЕНИЮ СВЕДЕНИЙ 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2DAC">
        <w:rPr>
          <w:rFonts w:ascii="Times New Roman" w:eastAsiaTheme="minorEastAsia" w:hAnsi="Times New Roman" w:cs="Times New Roman"/>
          <w:sz w:val="20"/>
          <w:szCs w:val="20"/>
        </w:rPr>
        <w:t>Дата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2DAC">
        <w:rPr>
          <w:rFonts w:ascii="Times New Roman" w:eastAsiaTheme="minorEastAsia" w:hAnsi="Times New Roman" w:cs="Times New Roman"/>
          <w:sz w:val="20"/>
          <w:szCs w:val="20"/>
        </w:rPr>
        <w:t>ФИО Индивидуального предпринимателя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2DAC">
        <w:rPr>
          <w:rFonts w:ascii="Times New Roman" w:eastAsiaTheme="minorEastAsia" w:hAnsi="Times New Roman" w:cs="Times New Roman"/>
          <w:sz w:val="20"/>
          <w:szCs w:val="20"/>
        </w:rPr>
        <w:t xml:space="preserve">ИНН 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5E2DAC">
        <w:rPr>
          <w:rFonts w:ascii="Times New Roman" w:eastAsiaTheme="minorEastAsia" w:hAnsi="Times New Roman" w:cs="Times New Roman"/>
          <w:b/>
          <w:sz w:val="20"/>
          <w:szCs w:val="20"/>
        </w:rPr>
        <w:t>Информация о наличии изменений в предоставленных ранее в Банк «ТРАСТ» (ПАО) сведений и (или) документов в отношении клиента, представителей, выгодоприобретателей, бенефициарных владельцев: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2DAC">
        <w:rPr>
          <w:rFonts w:ascii="Times New Roman" w:eastAsiaTheme="minorEastAsia" w:hAnsi="Times New Roman" w:cs="Times New Roman"/>
          <w:sz w:val="20"/>
          <w:szCs w:val="20"/>
        </w:rPr>
        <w:t>___________________________</w:t>
      </w:r>
      <w:proofErr w:type="gramStart"/>
      <w:r w:rsidRPr="005E2DAC">
        <w:rPr>
          <w:rFonts w:ascii="Times New Roman" w:eastAsiaTheme="minorEastAsia" w:hAnsi="Times New Roman" w:cs="Times New Roman"/>
          <w:sz w:val="20"/>
          <w:szCs w:val="20"/>
        </w:rPr>
        <w:t>_( ФИО</w:t>
      </w:r>
      <w:proofErr w:type="gramEnd"/>
      <w:r w:rsidRPr="005E2DAC">
        <w:rPr>
          <w:rFonts w:ascii="Times New Roman" w:eastAsiaTheme="minorEastAsia" w:hAnsi="Times New Roman" w:cs="Times New Roman"/>
          <w:sz w:val="20"/>
          <w:szCs w:val="20"/>
        </w:rPr>
        <w:t xml:space="preserve"> Индивидуального предпринимателя) 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2DAC">
        <w:rPr>
          <w:rFonts w:ascii="Times New Roman" w:eastAsiaTheme="minorEastAsia" w:hAnsi="Times New Roman" w:cs="Times New Roman"/>
          <w:sz w:val="20"/>
          <w:szCs w:val="20"/>
        </w:rPr>
        <w:t>- подтверждает отсутствие изменений в ранее предоставленных сведениях.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2DAC">
        <w:rPr>
          <w:rFonts w:ascii="Times New Roman" w:eastAsiaTheme="minorEastAsia" w:hAnsi="Times New Roman" w:cs="Times New Roman"/>
          <w:sz w:val="20"/>
          <w:szCs w:val="20"/>
        </w:rPr>
        <w:t>- измененные сведения (документы) предоставлены.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E2DAC">
        <w:rPr>
          <w:rFonts w:ascii="Times New Roman" w:eastAsiaTheme="minorEastAsia" w:hAnsi="Times New Roman" w:cs="Times New Roman"/>
          <w:sz w:val="20"/>
          <w:szCs w:val="20"/>
        </w:rPr>
        <w:t>(нужное подчеркнуть)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5E2DA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 наличии рекомендательных писем (отзывов) с оценкой деловой репутации (при наличии предоставить):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Имеются отзывы других клиентов Банка «ТРАСТ» (ПАО)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Имеются отзывы других кредитных организаций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Отзывы отсутствуют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E2DAC">
        <w:rPr>
          <w:rFonts w:ascii="Times New Roman" w:hAnsi="Times New Roman" w:cs="Times New Roman"/>
          <w:b/>
          <w:sz w:val="20"/>
          <w:szCs w:val="20"/>
        </w:rPr>
        <w:t>Цели финансово-хозяйственной деятельности, финансовое положение, деловая репутация, цели и предполагаемый характер дальнейших деловых отношений с Банком:</w:t>
      </w:r>
    </w:p>
    <w:p w:rsidR="004015F7" w:rsidRPr="005E2DAC" w:rsidRDefault="004015F7" w:rsidP="004015F7">
      <w:pPr>
        <w:spacing w:after="0" w:line="240" w:lineRule="auto"/>
        <w:ind w:right="-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Оцените финансовое положение:</w:t>
      </w:r>
    </w:p>
    <w:p w:rsidR="004015F7" w:rsidRPr="005E2DAC" w:rsidRDefault="004015F7" w:rsidP="004015F7">
      <w:pPr>
        <w:spacing w:after="0" w:line="240" w:lineRule="auto"/>
        <w:ind w:right="-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хорошее</w:t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среднее</w:t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плохое</w:t>
      </w:r>
    </w:p>
    <w:p w:rsidR="004015F7" w:rsidRPr="005E2DAC" w:rsidRDefault="004015F7" w:rsidP="004015F7">
      <w:pPr>
        <w:spacing w:after="0" w:line="240" w:lineRule="auto"/>
        <w:ind w:right="-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Оцените деловую репутацию: </w:t>
      </w:r>
    </w:p>
    <w:p w:rsidR="004015F7" w:rsidRPr="005E2DAC" w:rsidRDefault="004015F7" w:rsidP="004015F7">
      <w:pPr>
        <w:spacing w:after="0" w:line="240" w:lineRule="auto"/>
        <w:ind w:right="-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положительная</w:t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5E2DA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наличие негативной информации</w:t>
      </w:r>
    </w:p>
    <w:tbl>
      <w:tblPr>
        <w:tblW w:w="10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980"/>
        <w:gridCol w:w="288"/>
        <w:gridCol w:w="426"/>
        <w:gridCol w:w="175"/>
        <w:gridCol w:w="13"/>
        <w:gridCol w:w="12"/>
        <w:gridCol w:w="792"/>
        <w:gridCol w:w="360"/>
        <w:gridCol w:w="113"/>
        <w:gridCol w:w="94"/>
        <w:gridCol w:w="2322"/>
      </w:tblGrid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1.Открыты ли счета в других кредитных организациях? (при наличии указать наименование, БИК)</w:t>
            </w:r>
          </w:p>
        </w:tc>
        <w:tc>
          <w:tcPr>
            <w:tcW w:w="4595" w:type="dxa"/>
            <w:gridSpan w:val="10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18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rPr>
          <w:trHeight w:val="388"/>
        </w:trPr>
        <w:tc>
          <w:tcPr>
            <w:tcW w:w="5949" w:type="dxa"/>
            <w:gridSpan w:val="2"/>
            <w:vMerge w:val="restart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2.Планируете ли осуществлять внешнеэкономические операции? </w:t>
            </w:r>
          </w:p>
        </w:tc>
        <w:tc>
          <w:tcPr>
            <w:tcW w:w="714" w:type="dxa"/>
            <w:gridSpan w:val="2"/>
            <w:vMerge w:val="restart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881" w:type="dxa"/>
            <w:gridSpan w:val="8"/>
            <w:tcBorders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контрагенты и их юрисдикции: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юрисдикции зарубежных кредитных организаций, через которые планируется проведение расчетов: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rPr>
          <w:trHeight w:val="626"/>
        </w:trPr>
        <w:tc>
          <w:tcPr>
            <w:tcW w:w="5949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6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примерная сумма операции в тыс. руб. неделю, месяц, квартал, в год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rPr>
          <w:trHeight w:val="476"/>
        </w:trPr>
        <w:tc>
          <w:tcPr>
            <w:tcW w:w="5949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6"/>
            <w:vAlign w:val="center"/>
          </w:tcPr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операций в неделю, месяц, квартал, в год</w:t>
            </w:r>
          </w:p>
        </w:tc>
        <w:tc>
          <w:tcPr>
            <w:tcW w:w="2416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rPr>
          <w:trHeight w:val="237"/>
        </w:trPr>
        <w:tc>
          <w:tcPr>
            <w:tcW w:w="5949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5" w:type="dxa"/>
            <w:gridSpan w:val="10"/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rPr>
          <w:trHeight w:val="322"/>
        </w:trPr>
        <w:tc>
          <w:tcPr>
            <w:tcW w:w="5949" w:type="dxa"/>
            <w:gridSpan w:val="2"/>
            <w:vMerge w:val="restart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3.Планируете осуществление операций по снятию со счета в Банке «ТРАСТ» (ПАО) наличных денежных средств?</w:t>
            </w:r>
          </w:p>
        </w:tc>
        <w:tc>
          <w:tcPr>
            <w:tcW w:w="714" w:type="dxa"/>
            <w:gridSpan w:val="2"/>
            <w:vMerge w:val="restart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1559" w:type="dxa"/>
            <w:gridSpan w:val="7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снятия</w:t>
            </w:r>
          </w:p>
        </w:tc>
        <w:tc>
          <w:tcPr>
            <w:tcW w:w="2322" w:type="dxa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rPr>
          <w:trHeight w:val="313"/>
        </w:trPr>
        <w:tc>
          <w:tcPr>
            <w:tcW w:w="5949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сумма операции в тыс. руб. в неделю, месяц, квартал, в год</w:t>
            </w:r>
          </w:p>
        </w:tc>
        <w:tc>
          <w:tcPr>
            <w:tcW w:w="2322" w:type="dxa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rPr>
          <w:trHeight w:val="313"/>
        </w:trPr>
        <w:tc>
          <w:tcPr>
            <w:tcW w:w="5949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операций в неделю, месяц, квартал, в год</w:t>
            </w:r>
          </w:p>
        </w:tc>
        <w:tc>
          <w:tcPr>
            <w:tcW w:w="2322" w:type="dxa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rPr>
          <w:trHeight w:val="313"/>
        </w:trPr>
        <w:tc>
          <w:tcPr>
            <w:tcW w:w="5949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5" w:type="dxa"/>
            <w:gridSpan w:val="10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4.Укажите планируемые дебетовые обороты по счетам в Банке «ТРАСТ» (ПАО)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706" w:type="dxa"/>
            <w:gridSpan w:val="6"/>
            <w:vAlign w:val="center"/>
          </w:tcPr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сумма в тыс. руб. в неделю, месяц, квартал, в год</w:t>
            </w:r>
          </w:p>
        </w:tc>
        <w:tc>
          <w:tcPr>
            <w:tcW w:w="2889" w:type="dxa"/>
            <w:gridSpan w:val="4"/>
            <w:vAlign w:val="center"/>
          </w:tcPr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5.Планируется ли внесение наличной выручки от реализации товаров (работ, услуг) в Банке «ТРАСТ» (ПАО)?</w:t>
            </w:r>
          </w:p>
          <w:p w:rsidR="004015F7" w:rsidRPr="005E2DAC" w:rsidRDefault="004015F7" w:rsidP="00537594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5" w:type="dxa"/>
            <w:gridSpan w:val="10"/>
            <w:vAlign w:val="center"/>
          </w:tcPr>
          <w:p w:rsidR="004015F7" w:rsidRPr="005E2DAC" w:rsidRDefault="004015F7" w:rsidP="00537594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 (указать среднюю планируемую сумму в тыс. руб. в неделю, месяц, квартал, в год </w:t>
            </w:r>
          </w:p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6.Какими услугами Банка планируете воспользоваться (цели открытия счета в Банке «ТРАСТ» (ПАО))?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операционное обслуживание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операции с наличными денежными средствами</w:t>
            </w:r>
          </w:p>
          <w:p w:rsidR="004015F7" w:rsidRPr="005E2DAC" w:rsidRDefault="004015F7" w:rsidP="00537594">
            <w:pPr>
              <w:spacing w:after="0" w:line="240" w:lineRule="auto"/>
              <w:ind w:left="1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взносы на счет</w:t>
            </w:r>
          </w:p>
          <w:p w:rsidR="004015F7" w:rsidRPr="005E2DAC" w:rsidRDefault="004015F7" w:rsidP="00537594">
            <w:pPr>
              <w:spacing w:after="0" w:line="240" w:lineRule="auto"/>
              <w:ind w:left="1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снятие по чеку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внешнеэкономические операции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конверсионные операции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зарплатный проект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корпоративные карты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аренда индивидуальных банковских сейфов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депозит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кредитование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инкассация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операции с векселями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обслуживание на рынке ценных бумаг</w:t>
            </w:r>
          </w:p>
          <w:p w:rsidR="004015F7" w:rsidRPr="005E2DAC" w:rsidRDefault="004015F7" w:rsidP="00537594">
            <w:pPr>
              <w:spacing w:after="0" w:line="240" w:lineRule="auto"/>
              <w:ind w:left="1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брокерские услуги</w:t>
            </w:r>
          </w:p>
          <w:p w:rsidR="004015F7" w:rsidRPr="005E2DAC" w:rsidRDefault="004015F7" w:rsidP="00537594">
            <w:pPr>
              <w:spacing w:after="0" w:line="240" w:lineRule="auto"/>
              <w:ind w:left="1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депозитария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иное __________________________________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(</w:t>
            </w:r>
            <w:proofErr w:type="gramStart"/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 )</w:t>
            </w:r>
            <w:proofErr w:type="gramEnd"/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7.Планируете ли осуществлять переводы денежных средств на счета лиц - нерезидентов, не являющихся резидентами Республики Беларусь  или Республики Казахстан и действующих в своих интересах или по поручению третьих лиц (далее - контрагенты-нерезиденты), по заключенным с такими контрагентами-нерезидентами внешнеторговым договорам (контрактам), по которым ввоз товаров, ранее приобретенных у резидентов Республики Беларусь или Республики Казахстан соответственно, осуществляется с территории Республики Беларусь или 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Республики Казахстан, где в качестве подтверждающих документов оформляются товарно-транспортные накладные (товарно-сопроводительные документы), оформленные грузоотправителями Республики Беларусь или Республики Казахстан?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8.Входите ли Вы в какую-либо финансовую группу, холдинг?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 (укажите наименование, ИНН самых крупных участников)</w:t>
            </w: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9.Укажите режим налогообложения 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общий</w:t>
            </w:r>
          </w:p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специальный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4015F7" w:rsidRPr="005E2DAC" w:rsidRDefault="004015F7" w:rsidP="00537594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Единый сельскохозяйственный налог (ЕСХН) </w:t>
            </w:r>
          </w:p>
          <w:p w:rsidR="004015F7" w:rsidRPr="005E2DAC" w:rsidRDefault="004015F7" w:rsidP="00537594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Упрощенная система налогообложения (УСНО)</w:t>
            </w:r>
          </w:p>
          <w:p w:rsidR="004015F7" w:rsidRPr="005E2DAC" w:rsidRDefault="004015F7" w:rsidP="00537594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Упрощенная система налогообложения на основе патента</w:t>
            </w:r>
          </w:p>
          <w:p w:rsidR="004015F7" w:rsidRPr="005E2DAC" w:rsidRDefault="004015F7" w:rsidP="00537594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Единый налог на вмененный доход (ЕНВД)</w:t>
            </w: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10.Укажите уплаченную за последний отчетный квартал сумму налога на прибыль (в тыс. руб.)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11.Укажите общую сумму дебетового оборота по всем счетам за последний отчетный квартал (в тыс. руб.)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12.Укажите наименование и БИК кредитной организации, в которой открыты счета ИП, 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планируемые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использованию для выплаты заработной платы сотрудникам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13.Укажите наименование и БИК кредитной организации, в которой открыты счета, 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планируемые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использованию для расчетов с бюджетом и иным обязательным платежам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14.Привлекаете ли сотрудников сторонних организаций по договору аутсорсинга?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                                                              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15.Укажите, пользуется ли организация услугами физических лиц по договорам гражданско-правового характера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                                                              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c>
          <w:tcPr>
            <w:tcW w:w="5949" w:type="dxa"/>
            <w:gridSpan w:val="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16.Укажите, есть ли в штате бухгалтер и его ФИО. Если бухгалтер отсутствует, укажите, каким физическим или юридическим лицом осуществляется бухгалтерский учет 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                                                              </w:t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rPr>
          <w:trHeight w:val="275"/>
        </w:trPr>
        <w:tc>
          <w:tcPr>
            <w:tcW w:w="5949" w:type="dxa"/>
            <w:gridSpan w:val="2"/>
            <w:vMerge w:val="restart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 Укажите, имеются ли рекомендательные письма (отзывы) с оценкой ее деловой репутации? При наличии, предоставьте</w:t>
            </w:r>
          </w:p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Имеются отзывы других клиентов Банка «ТРАСТ» (ПАО)</w:t>
            </w:r>
          </w:p>
        </w:tc>
      </w:tr>
      <w:tr w:rsidR="004015F7" w:rsidRPr="005E2DAC" w:rsidTr="00537594">
        <w:trPr>
          <w:trHeight w:val="275"/>
        </w:trPr>
        <w:tc>
          <w:tcPr>
            <w:tcW w:w="5949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rPr>
          <w:trHeight w:val="351"/>
        </w:trPr>
        <w:tc>
          <w:tcPr>
            <w:tcW w:w="5949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Имеются отзывы других кредитных организаций</w:t>
            </w:r>
          </w:p>
        </w:tc>
      </w:tr>
      <w:tr w:rsidR="004015F7" w:rsidRPr="005E2DAC" w:rsidTr="00537594">
        <w:trPr>
          <w:trHeight w:val="351"/>
        </w:trPr>
        <w:tc>
          <w:tcPr>
            <w:tcW w:w="5949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rPr>
          <w:trHeight w:val="262"/>
        </w:trPr>
        <w:tc>
          <w:tcPr>
            <w:tcW w:w="10544" w:type="dxa"/>
            <w:gridSpan w:val="12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 Сведения о наличии по состоянию на дату предоставления документов:</w:t>
            </w:r>
          </w:p>
        </w:tc>
      </w:tr>
      <w:tr w:rsidR="004015F7" w:rsidRPr="005E2DAC" w:rsidTr="00537594">
        <w:trPr>
          <w:trHeight w:val="351"/>
        </w:trPr>
        <w:tc>
          <w:tcPr>
            <w:tcW w:w="3969" w:type="dxa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производства по делу о несостоятельности (банкротстве)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ведется производство по делу</w:t>
            </w:r>
          </w:p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производство отсутствует</w:t>
            </w:r>
          </w:p>
        </w:tc>
      </w:tr>
      <w:tr w:rsidR="004015F7" w:rsidRPr="005E2DAC" w:rsidTr="00537594">
        <w:trPr>
          <w:trHeight w:val="388"/>
        </w:trPr>
        <w:tc>
          <w:tcPr>
            <w:tcW w:w="3969" w:type="dxa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вступивших в силу решений судебных органов о признании его несостоятельным (банкротом)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решения имеются</w:t>
            </w:r>
          </w:p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решения отсутствуют</w:t>
            </w:r>
          </w:p>
        </w:tc>
      </w:tr>
      <w:tr w:rsidR="004015F7" w:rsidRPr="005E2DAC" w:rsidTr="00537594">
        <w:trPr>
          <w:trHeight w:val="438"/>
        </w:trPr>
        <w:tc>
          <w:tcPr>
            <w:tcW w:w="3969" w:type="dxa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проведения процедур ликвидации 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процедура проводится</w:t>
            </w:r>
          </w:p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действующее лицо</w:t>
            </w:r>
          </w:p>
        </w:tc>
      </w:tr>
      <w:tr w:rsidR="004015F7" w:rsidRPr="005E2DAC" w:rsidTr="00537594">
        <w:trPr>
          <w:trHeight w:val="438"/>
        </w:trPr>
        <w:tc>
          <w:tcPr>
            <w:tcW w:w="3969" w:type="dxa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 Сведения о наличии положительных чистых активов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rPr>
          <w:trHeight w:val="212"/>
        </w:trPr>
        <w:tc>
          <w:tcPr>
            <w:tcW w:w="3969" w:type="dxa"/>
            <w:vMerge w:val="restart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20. Укажите размер зафиксированной прибыли (убытка) за последний отчетный период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в тыс. руб.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убыток в тыс. руб.</w:t>
            </w:r>
          </w:p>
        </w:tc>
      </w:tr>
      <w:tr w:rsidR="004015F7" w:rsidRPr="005E2DAC" w:rsidTr="00537594">
        <w:trPr>
          <w:trHeight w:val="213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rPr>
          <w:trHeight w:val="163"/>
        </w:trPr>
        <w:tc>
          <w:tcPr>
            <w:tcW w:w="3969" w:type="dxa"/>
            <w:vMerge w:val="restart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21. Планируете ли осуществлять с использованием счетов в Банке «ТРАСТ» (ПАО) указанную деятельность?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</w:t>
            </w:r>
            <w:proofErr w:type="gramStart"/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агентским  договорам</w:t>
            </w:r>
            <w:proofErr w:type="gramEnd"/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агента</w:t>
            </w:r>
          </w:p>
        </w:tc>
      </w:tr>
      <w:tr w:rsidR="004015F7" w:rsidRPr="005E2DAC" w:rsidTr="00537594">
        <w:trPr>
          <w:trHeight w:val="163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принципала</w:t>
            </w:r>
          </w:p>
        </w:tc>
      </w:tr>
      <w:tr w:rsidR="004015F7" w:rsidRPr="005E2DAC" w:rsidTr="00537594">
        <w:trPr>
          <w:trHeight w:val="163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разным договорам и в качестве </w:t>
            </w:r>
            <w:proofErr w:type="gramStart"/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агента</w:t>
            </w:r>
            <w:proofErr w:type="gramEnd"/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качестве принципала</w:t>
            </w:r>
          </w:p>
        </w:tc>
      </w:tr>
      <w:tr w:rsidR="004015F7" w:rsidRPr="005E2DAC" w:rsidTr="00537594">
        <w:trPr>
          <w:trHeight w:val="238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rPr>
          <w:trHeight w:val="200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договорам поручения </w:t>
            </w:r>
          </w:p>
        </w:tc>
        <w:tc>
          <w:tcPr>
            <w:tcW w:w="61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поверенного</w:t>
            </w:r>
          </w:p>
        </w:tc>
      </w:tr>
      <w:tr w:rsidR="004015F7" w:rsidRPr="005E2DAC" w:rsidTr="00537594">
        <w:trPr>
          <w:trHeight w:val="200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gridSpan w:val="3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доверителя</w:t>
            </w:r>
          </w:p>
        </w:tc>
      </w:tr>
      <w:tr w:rsidR="004015F7" w:rsidRPr="005E2DAC" w:rsidTr="00537594">
        <w:trPr>
          <w:trHeight w:val="200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разным договорам и в качестве </w:t>
            </w:r>
            <w:proofErr w:type="gramStart"/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поверенного</w:t>
            </w:r>
            <w:proofErr w:type="gramEnd"/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качестве доверителя</w:t>
            </w:r>
          </w:p>
        </w:tc>
      </w:tr>
      <w:tr w:rsidR="004015F7" w:rsidRPr="005E2DAC" w:rsidTr="00537594">
        <w:trPr>
          <w:trHeight w:val="201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договорам комиссии </w:t>
            </w:r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комиссионера</w:t>
            </w:r>
          </w:p>
        </w:tc>
      </w:tr>
      <w:tr w:rsidR="004015F7" w:rsidRPr="005E2DAC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комитента</w:t>
            </w:r>
          </w:p>
        </w:tc>
      </w:tr>
      <w:tr w:rsidR="004015F7" w:rsidRPr="005E2DAC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разным договорам и в качестве </w:t>
            </w:r>
            <w:proofErr w:type="gramStart"/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комиссионера</w:t>
            </w:r>
            <w:proofErr w:type="gramEnd"/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качестве комитента</w:t>
            </w:r>
          </w:p>
        </w:tc>
      </w:tr>
      <w:tr w:rsidR="004015F7" w:rsidRPr="005E2DAC" w:rsidTr="00537594">
        <w:trPr>
          <w:trHeight w:val="338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по договорам доверительного управления</w:t>
            </w:r>
          </w:p>
        </w:tc>
        <w:tc>
          <w:tcPr>
            <w:tcW w:w="626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доверительного управляющего</w:t>
            </w:r>
          </w:p>
        </w:tc>
      </w:tr>
      <w:tr w:rsidR="004015F7" w:rsidRPr="005E2DAC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учредителя управления</w:t>
            </w:r>
          </w:p>
        </w:tc>
      </w:tr>
      <w:tr w:rsidR="004015F7" w:rsidRPr="005E2DAC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разным договорам и в качестве </w:t>
            </w:r>
            <w:proofErr w:type="gramStart"/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доверительного управляющего</w:t>
            </w:r>
            <w:proofErr w:type="gramEnd"/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качестве учредителя управления</w:t>
            </w:r>
          </w:p>
        </w:tc>
      </w:tr>
      <w:tr w:rsidR="004015F7" w:rsidRPr="005E2DAC" w:rsidTr="00537594">
        <w:trPr>
          <w:trHeight w:val="338"/>
        </w:trPr>
        <w:tc>
          <w:tcPr>
            <w:tcW w:w="3969" w:type="dxa"/>
            <w:vMerge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5E2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4015F7" w:rsidRPr="005E2DAC" w:rsidTr="00537594">
        <w:trPr>
          <w:trHeight w:val="338"/>
        </w:trPr>
        <w:tc>
          <w:tcPr>
            <w:tcW w:w="3969" w:type="dxa"/>
            <w:vAlign w:val="center"/>
          </w:tcPr>
          <w:p w:rsidR="004015F7" w:rsidRPr="005E2DAC" w:rsidRDefault="004015F7" w:rsidP="00537594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AC">
              <w:rPr>
                <w:rFonts w:ascii="Times New Roman" w:hAnsi="Times New Roman" w:cs="Times New Roman"/>
                <w:sz w:val="20"/>
                <w:szCs w:val="20"/>
              </w:rPr>
              <w:t>22. Сведения об имеющихся лицензиях на право осуществления деятельности, подлежащей лицензированию: вид, номер, дата выдачи лицензии; кем выдана; срок действия; перечень видов лицензируемой деятельности</w:t>
            </w:r>
          </w:p>
        </w:tc>
        <w:tc>
          <w:tcPr>
            <w:tcW w:w="2268" w:type="dxa"/>
            <w:gridSpan w:val="2"/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15F7" w:rsidRPr="005E2DAC" w:rsidTr="00537594">
        <w:trPr>
          <w:trHeight w:val="338"/>
        </w:trPr>
        <w:tc>
          <w:tcPr>
            <w:tcW w:w="3969" w:type="dxa"/>
            <w:vAlign w:val="center"/>
          </w:tcPr>
          <w:p w:rsidR="004015F7" w:rsidRPr="005E2DAC" w:rsidRDefault="004015F7" w:rsidP="005E2DAC">
            <w:pPr>
              <w:pStyle w:val="ConsPlusNormal"/>
              <w:ind w:firstLine="0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5E2DAC">
              <w:rPr>
                <w:rFonts w:ascii="Times New Roman" w:eastAsiaTheme="minorHAnsi" w:hAnsi="Times New Roman" w:cs="Times New Roman"/>
                <w:lang w:eastAsia="en-US"/>
              </w:rPr>
              <w:t xml:space="preserve">23. </w:t>
            </w:r>
            <w:r w:rsidR="005E2DAC">
              <w:rPr>
                <w:rFonts w:ascii="Times New Roman" w:eastAsiaTheme="minorHAnsi" w:hAnsi="Times New Roman" w:cs="Times New Roman"/>
                <w:lang w:eastAsia="en-US"/>
              </w:rPr>
              <w:t xml:space="preserve"> Д</w:t>
            </w:r>
            <w:r w:rsidRPr="005E2DAC">
              <w:rPr>
                <w:rFonts w:ascii="Times New Roman" w:eastAsiaTheme="minorHAnsi" w:hAnsi="Times New Roman" w:cs="Times New Roman"/>
                <w:lang w:eastAsia="en-US"/>
              </w:rPr>
              <w:t>оменное имя, указатель страницы сайта в сети "Интернет", с использованием которых юридическим лицом оказываются услуги (при наличии),</w:t>
            </w:r>
            <w:bookmarkStart w:id="0" w:name="_GoBack"/>
            <w:bookmarkEnd w:id="0"/>
          </w:p>
          <w:p w:rsidR="004015F7" w:rsidRPr="005E2DAC" w:rsidRDefault="004015F7" w:rsidP="00537594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015F7" w:rsidRPr="005E2DAC" w:rsidRDefault="004015F7" w:rsidP="004015F7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</w:tcBorders>
            <w:vAlign w:val="center"/>
          </w:tcPr>
          <w:p w:rsidR="004015F7" w:rsidRPr="005E2DAC" w:rsidRDefault="004015F7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15F7" w:rsidRPr="005E2DAC" w:rsidRDefault="004015F7" w:rsidP="004015F7">
      <w:pPr>
        <w:spacing w:after="0" w:line="240" w:lineRule="auto"/>
        <w:ind w:left="-993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:rsidR="004015F7" w:rsidRPr="005E2DAC" w:rsidRDefault="004015F7" w:rsidP="004015F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5E2DAC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ФИО            ____________________/_______________________________________________________________</w:t>
      </w:r>
    </w:p>
    <w:p w:rsidR="004015F7" w:rsidRPr="005E2DAC" w:rsidRDefault="004015F7" w:rsidP="004015F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5E2DAC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                                             </w:t>
      </w:r>
      <w:r w:rsidRPr="005E2DAC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(</w:t>
      </w:r>
      <w:proofErr w:type="gramStart"/>
      <w:r w:rsidRPr="005E2DAC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 xml:space="preserve">подпись)   </w:t>
      </w:r>
      <w:proofErr w:type="gramEnd"/>
      <w:r w:rsidRPr="005E2DAC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 xml:space="preserve">                                                                      (ФИО полностью)</w:t>
      </w:r>
      <w:r w:rsidRPr="005E2DAC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                               </w:t>
      </w:r>
    </w:p>
    <w:p w:rsidR="004015F7" w:rsidRPr="005E2DAC" w:rsidRDefault="004015F7" w:rsidP="004015F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5E2DAC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М.П.</w:t>
      </w:r>
    </w:p>
    <w:p w:rsidR="004015F7" w:rsidRPr="005E2DAC" w:rsidRDefault="004015F7" w:rsidP="004015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5E2DAC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(при наличии)                       </w:t>
      </w:r>
    </w:p>
    <w:p w:rsidR="004015F7" w:rsidRPr="005E2DAC" w:rsidRDefault="004015F7" w:rsidP="004015F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FF0000"/>
          <w:sz w:val="20"/>
          <w:szCs w:val="20"/>
          <w:u w:val="single"/>
          <w:lang w:eastAsia="ru-RU"/>
        </w:rPr>
      </w:pPr>
    </w:p>
    <w:p w:rsidR="008C60CA" w:rsidRPr="005E2DAC" w:rsidRDefault="008C60CA" w:rsidP="004015F7">
      <w:pPr>
        <w:rPr>
          <w:rFonts w:ascii="Times New Roman" w:hAnsi="Times New Roman" w:cs="Times New Roman"/>
          <w:sz w:val="20"/>
          <w:szCs w:val="20"/>
        </w:rPr>
      </w:pPr>
    </w:p>
    <w:sectPr w:rsidR="008C60CA" w:rsidRPr="005E2DAC" w:rsidSect="00F4077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A9E" w:rsidRDefault="00CA3A9E" w:rsidP="00231669">
      <w:pPr>
        <w:spacing w:after="0" w:line="240" w:lineRule="auto"/>
      </w:pPr>
      <w:r>
        <w:separator/>
      </w:r>
    </w:p>
  </w:endnote>
  <w:end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A55" w:rsidRDefault="00EC3BD7" w:rsidP="00907C63">
    <w:pPr>
      <w:pStyle w:val="a5"/>
      <w:tabs>
        <w:tab w:val="clear" w:pos="9355"/>
        <w:tab w:val="right" w:pos="10772"/>
      </w:tabs>
      <w:ind w:left="-1134" w:right="140"/>
    </w:pPr>
    <w:r w:rsidRPr="00DA0FCF">
      <w:rPr>
        <w:noProof/>
        <w:lang w:eastAsia="ru-RU"/>
      </w:rPr>
      <w:drawing>
        <wp:inline distT="0" distB="0" distL="0" distR="0" wp14:anchorId="6C714FA3" wp14:editId="5209079D">
          <wp:extent cx="7640955" cy="908033"/>
          <wp:effectExtent l="0" t="0" r="0" b="6985"/>
          <wp:docPr id="16" name="Рисунок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6403" cy="95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Pr="000B0A55" w:rsidRDefault="00EC3BD7" w:rsidP="00907C63">
    <w:pPr>
      <w:pStyle w:val="a5"/>
      <w:ind w:left="-1134"/>
    </w:pPr>
    <w:r w:rsidRPr="00EC3BD7">
      <w:rPr>
        <w:b/>
        <w:noProof/>
        <w:lang w:eastAsia="ru-RU"/>
      </w:rPr>
      <w:drawing>
        <wp:inline distT="0" distB="0" distL="0" distR="0">
          <wp:extent cx="7665677" cy="889635"/>
          <wp:effectExtent l="0" t="0" r="0" b="5715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1905" cy="1009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A9E" w:rsidRDefault="00CA3A9E" w:rsidP="00231669">
      <w:pPr>
        <w:spacing w:after="0" w:line="240" w:lineRule="auto"/>
      </w:pPr>
      <w:r>
        <w:separator/>
      </w:r>
    </w:p>
  </w:footnote>
  <w:foot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footnote>
  <w:footnote w:id="1">
    <w:p w:rsidR="004015F7" w:rsidRPr="00172D49" w:rsidRDefault="004015F7" w:rsidP="004015F7">
      <w:pPr>
        <w:pStyle w:val="af2"/>
        <w:jc w:val="both"/>
        <w:rPr>
          <w:sz w:val="16"/>
          <w:szCs w:val="16"/>
        </w:rPr>
      </w:pPr>
      <w:r w:rsidRPr="00172D49">
        <w:rPr>
          <w:rStyle w:val="af4"/>
        </w:rPr>
        <w:footnoteRef/>
      </w:r>
      <w:r w:rsidRPr="00172D49">
        <w:t xml:space="preserve"> </w:t>
      </w:r>
      <w:r w:rsidRPr="00172D49">
        <w:rPr>
          <w:sz w:val="16"/>
          <w:szCs w:val="16"/>
        </w:rPr>
        <w:t>при заполнении Опросной анкеты для заключения договора депозита указывается планируемый объем вклада за указанный период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669" w:rsidRDefault="00231669" w:rsidP="00231669">
    <w:pPr>
      <w:pStyle w:val="a3"/>
      <w:ind w:left="-1843"/>
    </w:pPr>
  </w:p>
  <w:p w:rsidR="00231669" w:rsidRDefault="002316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Default="009A1F4D" w:rsidP="00D26026">
    <w:pPr>
      <w:wordWrap w:val="0"/>
      <w:spacing w:after="0" w:line="240" w:lineRule="auto"/>
      <w:jc w:val="right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66675</wp:posOffset>
          </wp:positionV>
          <wp:extent cx="7232015" cy="1181100"/>
          <wp:effectExtent l="0" t="0" r="6985" b="0"/>
          <wp:wrapThrough wrapText="bothSides">
            <wp:wrapPolygon edited="0">
              <wp:start x="0" y="0"/>
              <wp:lineTo x="0" y="21252"/>
              <wp:lineTo x="21564" y="21252"/>
              <wp:lineTo x="21564" y="0"/>
              <wp:lineTo x="0" y="0"/>
            </wp:wrapPolygon>
          </wp:wrapThrough>
          <wp:docPr id="17" name="Рисунок 17" descr="Ресурс 4@2x-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Ресурс 4@2x-1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0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31A3B"/>
    <w:multiLevelType w:val="hybridMultilevel"/>
    <w:tmpl w:val="19983FE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771414CC"/>
    <w:multiLevelType w:val="hybridMultilevel"/>
    <w:tmpl w:val="1A885B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669"/>
    <w:rsid w:val="00042BDF"/>
    <w:rsid w:val="000A1B21"/>
    <w:rsid w:val="000B0A55"/>
    <w:rsid w:val="000D7555"/>
    <w:rsid w:val="000E38AD"/>
    <w:rsid w:val="0010797C"/>
    <w:rsid w:val="00122E9B"/>
    <w:rsid w:val="0014102B"/>
    <w:rsid w:val="00163506"/>
    <w:rsid w:val="001B619F"/>
    <w:rsid w:val="00222EA1"/>
    <w:rsid w:val="00231669"/>
    <w:rsid w:val="00265CB8"/>
    <w:rsid w:val="00307A0E"/>
    <w:rsid w:val="003216E3"/>
    <w:rsid w:val="0032381E"/>
    <w:rsid w:val="003773AD"/>
    <w:rsid w:val="003F2B75"/>
    <w:rsid w:val="004015F7"/>
    <w:rsid w:val="004170D7"/>
    <w:rsid w:val="00431AD4"/>
    <w:rsid w:val="00435ACE"/>
    <w:rsid w:val="00473A28"/>
    <w:rsid w:val="004A4E22"/>
    <w:rsid w:val="004A5E50"/>
    <w:rsid w:val="00514812"/>
    <w:rsid w:val="00530F24"/>
    <w:rsid w:val="00554CEE"/>
    <w:rsid w:val="005B61C4"/>
    <w:rsid w:val="005E2DAC"/>
    <w:rsid w:val="00635BB2"/>
    <w:rsid w:val="00661A44"/>
    <w:rsid w:val="00662533"/>
    <w:rsid w:val="00674FFC"/>
    <w:rsid w:val="0073624F"/>
    <w:rsid w:val="007828A1"/>
    <w:rsid w:val="007A17BB"/>
    <w:rsid w:val="007C5179"/>
    <w:rsid w:val="00852B5B"/>
    <w:rsid w:val="00873079"/>
    <w:rsid w:val="008A798E"/>
    <w:rsid w:val="008C60CA"/>
    <w:rsid w:val="00907C63"/>
    <w:rsid w:val="00927793"/>
    <w:rsid w:val="00951C9E"/>
    <w:rsid w:val="009537B6"/>
    <w:rsid w:val="00983B5D"/>
    <w:rsid w:val="009A1F4D"/>
    <w:rsid w:val="009E2D4D"/>
    <w:rsid w:val="00A16657"/>
    <w:rsid w:val="00A43325"/>
    <w:rsid w:val="00AC28EC"/>
    <w:rsid w:val="00B056C5"/>
    <w:rsid w:val="00B630D6"/>
    <w:rsid w:val="00BB25EF"/>
    <w:rsid w:val="00BF3AB9"/>
    <w:rsid w:val="00C001AC"/>
    <w:rsid w:val="00C51798"/>
    <w:rsid w:val="00C779BE"/>
    <w:rsid w:val="00C87480"/>
    <w:rsid w:val="00CA1C86"/>
    <w:rsid w:val="00CA3A9E"/>
    <w:rsid w:val="00CF38B1"/>
    <w:rsid w:val="00D26026"/>
    <w:rsid w:val="00D514D6"/>
    <w:rsid w:val="00D75746"/>
    <w:rsid w:val="00DD7B7C"/>
    <w:rsid w:val="00DE642D"/>
    <w:rsid w:val="00E9703A"/>
    <w:rsid w:val="00EB0383"/>
    <w:rsid w:val="00EC3BD7"/>
    <w:rsid w:val="00EC3E41"/>
    <w:rsid w:val="00EF56A6"/>
    <w:rsid w:val="00F4077C"/>
    <w:rsid w:val="00F40C1C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7F7544"/>
  <w15:docId w15:val="{646186F8-2AA6-4791-A5D3-A96176AC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15F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1669"/>
  </w:style>
  <w:style w:type="paragraph" w:styleId="a5">
    <w:name w:val="footer"/>
    <w:basedOn w:val="a"/>
    <w:link w:val="a6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1669"/>
  </w:style>
  <w:style w:type="paragraph" w:styleId="a7">
    <w:name w:val="Balloon Text"/>
    <w:basedOn w:val="a"/>
    <w:link w:val="a8"/>
    <w:uiPriority w:val="99"/>
    <w:semiHidden/>
    <w:unhideWhenUsed/>
    <w:rsid w:val="005B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1C4"/>
    <w:rPr>
      <w:rFonts w:ascii="Tahoma" w:hAnsi="Tahoma" w:cs="Tahoma"/>
      <w:sz w:val="16"/>
      <w:szCs w:val="16"/>
    </w:rPr>
  </w:style>
  <w:style w:type="paragraph" w:customStyle="1" w:styleId="a9">
    <w:name w:val="письмо"/>
    <w:basedOn w:val="a5"/>
    <w:link w:val="aa"/>
    <w:qFormat/>
    <w:rsid w:val="005B61C4"/>
    <w:pPr>
      <w:tabs>
        <w:tab w:val="clear" w:pos="4677"/>
        <w:tab w:val="clear" w:pos="9355"/>
        <w:tab w:val="left" w:pos="4500"/>
      </w:tabs>
      <w:spacing w:before="120"/>
      <w:ind w:firstLine="34"/>
      <w:jc w:val="both"/>
    </w:pPr>
    <w:rPr>
      <w:rFonts w:ascii="Arial" w:eastAsia="Times New Roman" w:hAnsi="Arial" w:cs="Arial"/>
      <w:lang w:eastAsia="ru-RU"/>
    </w:rPr>
  </w:style>
  <w:style w:type="paragraph" w:customStyle="1" w:styleId="ab">
    <w:name w:val="письмо_Обращение"/>
    <w:basedOn w:val="a"/>
    <w:link w:val="ac"/>
    <w:qFormat/>
    <w:rsid w:val="005B61C4"/>
    <w:pPr>
      <w:spacing w:before="360" w:after="240" w:line="240" w:lineRule="auto"/>
    </w:pPr>
    <w:rPr>
      <w:rFonts w:ascii="Arial" w:eastAsia="Times New Roman" w:hAnsi="Arial" w:cs="Arial"/>
      <w:lang w:eastAsia="ru-RU"/>
    </w:rPr>
  </w:style>
  <w:style w:type="character" w:customStyle="1" w:styleId="aa">
    <w:name w:val="письмо Знак"/>
    <w:link w:val="a9"/>
    <w:rsid w:val="005B61C4"/>
    <w:rPr>
      <w:rFonts w:ascii="Arial" w:eastAsia="Times New Roman" w:hAnsi="Arial" w:cs="Arial"/>
      <w:lang w:eastAsia="ru-RU"/>
    </w:rPr>
  </w:style>
  <w:style w:type="paragraph" w:customStyle="1" w:styleId="ad">
    <w:name w:val="письмо_адрес"/>
    <w:basedOn w:val="a"/>
    <w:link w:val="ae"/>
    <w:qFormat/>
    <w:rsid w:val="005B61C4"/>
    <w:pPr>
      <w:tabs>
        <w:tab w:val="left" w:pos="4500"/>
      </w:tabs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c">
    <w:name w:val="письмо_Обращение Знак"/>
    <w:link w:val="ab"/>
    <w:rsid w:val="005B61C4"/>
    <w:rPr>
      <w:rFonts w:ascii="Arial" w:eastAsia="Times New Roman" w:hAnsi="Arial" w:cs="Arial"/>
      <w:lang w:eastAsia="ru-RU"/>
    </w:rPr>
  </w:style>
  <w:style w:type="paragraph" w:customStyle="1" w:styleId="af">
    <w:name w:val="письмо_исполнитель"/>
    <w:basedOn w:val="a5"/>
    <w:link w:val="af0"/>
    <w:qFormat/>
    <w:rsid w:val="005B61C4"/>
    <w:pPr>
      <w:tabs>
        <w:tab w:val="clear" w:pos="4677"/>
        <w:tab w:val="clear" w:pos="9355"/>
        <w:tab w:val="left" w:pos="4500"/>
      </w:tabs>
      <w:spacing w:before="1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e">
    <w:name w:val="письмо_адрес Знак"/>
    <w:link w:val="ad"/>
    <w:rsid w:val="005B61C4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письмо_исполнитель Знак"/>
    <w:link w:val="af"/>
    <w:rsid w:val="005B61C4"/>
    <w:rPr>
      <w:rFonts w:ascii="Arial" w:eastAsia="Times New Roman" w:hAnsi="Arial" w:cs="Arial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B6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B61C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qFormat/>
    <w:rsid w:val="00473A28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rsid w:val="00473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473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rsid w:val="00473A28"/>
    <w:rPr>
      <w:rFonts w:cs="Times New Roman"/>
      <w:vertAlign w:val="superscript"/>
    </w:rPr>
  </w:style>
  <w:style w:type="paragraph" w:customStyle="1" w:styleId="ConsPlusNormal">
    <w:name w:val="ConsPlusNormal"/>
    <w:rsid w:val="00473A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Pashanina</dc:creator>
  <cp:lastModifiedBy>Зайцева Татьяна Викторовна (Траст)</cp:lastModifiedBy>
  <cp:revision>3</cp:revision>
  <cp:lastPrinted>2022-06-09T11:06:00Z</cp:lastPrinted>
  <dcterms:created xsi:type="dcterms:W3CDTF">2022-09-05T11:27:00Z</dcterms:created>
  <dcterms:modified xsi:type="dcterms:W3CDTF">2022-09-05T11:32:00Z</dcterms:modified>
</cp:coreProperties>
</file>